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0265" w14:textId="400ED28F" w:rsidR="00E3412D" w:rsidRPr="00E9686C" w:rsidRDefault="00E3412D" w:rsidP="00E3412D">
      <w:pPr>
        <w:jc w:val="center"/>
        <w:rPr>
          <w:rFonts w:asciiTheme="minorEastAsia" w:hAnsiTheme="minorEastAsia"/>
          <w:sz w:val="32"/>
          <w:szCs w:val="32"/>
        </w:rPr>
      </w:pPr>
      <w:r w:rsidRPr="00E9686C">
        <w:rPr>
          <w:rFonts w:asciiTheme="minorEastAsia" w:hAnsiTheme="minorEastAsia" w:hint="eastAsia"/>
          <w:sz w:val="32"/>
          <w:szCs w:val="32"/>
        </w:rPr>
        <w:t>学童保育所利⽤に関する誓約書兼承諾書</w:t>
      </w:r>
    </w:p>
    <w:p w14:paraId="72D299FB" w14:textId="77777777" w:rsidR="00E3412D" w:rsidRPr="00D44DF9" w:rsidRDefault="00E3412D" w:rsidP="00E3412D">
      <w:pPr>
        <w:rPr>
          <w:rFonts w:asciiTheme="minorEastAsia" w:hAnsiTheme="minorEastAsia"/>
        </w:rPr>
      </w:pPr>
    </w:p>
    <w:p w14:paraId="146A225B" w14:textId="77777777" w:rsidR="00E3412D" w:rsidRPr="00E9686C" w:rsidRDefault="00E3412D" w:rsidP="00D83535">
      <w:pPr>
        <w:spacing w:line="480" w:lineRule="exact"/>
        <w:rPr>
          <w:rFonts w:asciiTheme="minorEastAsia" w:hAnsiTheme="minorEastAsia"/>
          <w:szCs w:val="21"/>
        </w:rPr>
      </w:pPr>
      <w:r w:rsidRPr="00E9686C">
        <w:rPr>
          <w:rFonts w:asciiTheme="minorEastAsia" w:hAnsiTheme="minorEastAsia" w:hint="eastAsia"/>
          <w:szCs w:val="21"/>
        </w:rPr>
        <w:t xml:space="preserve">NPO法人クローバーキッズ大刀洗（甲） </w:t>
      </w:r>
    </w:p>
    <w:p w14:paraId="2A99587D" w14:textId="7CE93706" w:rsidR="00E3412D" w:rsidRPr="00E9686C" w:rsidRDefault="00E3412D" w:rsidP="00D83535">
      <w:pPr>
        <w:spacing w:line="480" w:lineRule="exact"/>
        <w:rPr>
          <w:rFonts w:asciiTheme="minorEastAsia" w:hAnsiTheme="minorEastAsia"/>
          <w:szCs w:val="21"/>
        </w:rPr>
      </w:pPr>
      <w:r w:rsidRPr="00E9686C">
        <w:rPr>
          <w:rFonts w:asciiTheme="minorEastAsia" w:hAnsiTheme="minorEastAsia" w:hint="eastAsia"/>
          <w:szCs w:val="21"/>
        </w:rPr>
        <w:t xml:space="preserve">理事長　　平城　悦子　様　</w:t>
      </w:r>
    </w:p>
    <w:p w14:paraId="46B4AD63" w14:textId="0CCCC104" w:rsidR="00E3412D" w:rsidRPr="00E9686C" w:rsidRDefault="00E3412D" w:rsidP="00D83535">
      <w:pPr>
        <w:spacing w:line="480" w:lineRule="exact"/>
        <w:ind w:right="120"/>
        <w:jc w:val="right"/>
        <w:rPr>
          <w:rFonts w:asciiTheme="minorEastAsia" w:hAnsiTheme="minorEastAsia"/>
          <w:szCs w:val="21"/>
          <w:u w:val="single"/>
        </w:rPr>
      </w:pPr>
      <w:r w:rsidRPr="00E9686C">
        <w:rPr>
          <w:rFonts w:asciiTheme="minorEastAsia" w:hAnsiTheme="minorEastAsia" w:hint="eastAsia"/>
          <w:szCs w:val="21"/>
          <w:u w:val="single"/>
        </w:rPr>
        <w:t>令和</w:t>
      </w:r>
      <w:r w:rsidR="00D83535" w:rsidRPr="00E9686C">
        <w:rPr>
          <w:rFonts w:asciiTheme="minorEastAsia" w:hAnsiTheme="minorEastAsia" w:hint="eastAsia"/>
          <w:szCs w:val="21"/>
          <w:u w:val="single"/>
        </w:rPr>
        <w:t xml:space="preserve">　　　</w:t>
      </w:r>
      <w:r w:rsidRPr="00E9686C">
        <w:rPr>
          <w:rFonts w:asciiTheme="minorEastAsia" w:hAnsiTheme="minorEastAsia" w:hint="eastAsia"/>
          <w:szCs w:val="21"/>
          <w:u w:val="single"/>
        </w:rPr>
        <w:t>年</w:t>
      </w:r>
      <w:r w:rsidR="00D83535" w:rsidRPr="00E9686C">
        <w:rPr>
          <w:rFonts w:asciiTheme="minorEastAsia" w:hAnsiTheme="minorEastAsia" w:hint="eastAsia"/>
          <w:szCs w:val="21"/>
          <w:u w:val="single"/>
        </w:rPr>
        <w:t xml:space="preserve">　　　</w:t>
      </w:r>
      <w:r w:rsidRPr="00E9686C">
        <w:rPr>
          <w:rFonts w:asciiTheme="minorEastAsia" w:hAnsiTheme="minorEastAsia" w:hint="eastAsia"/>
          <w:szCs w:val="21"/>
          <w:u w:val="single"/>
        </w:rPr>
        <w:t>月</w:t>
      </w:r>
      <w:r w:rsidR="00D83535" w:rsidRPr="00E9686C">
        <w:rPr>
          <w:rFonts w:asciiTheme="minorEastAsia" w:hAnsiTheme="minorEastAsia" w:hint="eastAsia"/>
          <w:szCs w:val="21"/>
          <w:u w:val="single"/>
        </w:rPr>
        <w:t xml:space="preserve">　　　</w:t>
      </w:r>
      <w:r w:rsidRPr="00E9686C">
        <w:rPr>
          <w:rFonts w:asciiTheme="minorEastAsia" w:hAnsiTheme="minorEastAsia" w:hint="eastAsia"/>
          <w:szCs w:val="21"/>
          <w:u w:val="single"/>
        </w:rPr>
        <w:t>日</w:t>
      </w:r>
    </w:p>
    <w:p w14:paraId="1C6C8EE0" w14:textId="54EC1A53" w:rsidR="00E3412D" w:rsidRPr="00E9686C" w:rsidRDefault="00E3412D" w:rsidP="00C323DF">
      <w:pPr>
        <w:spacing w:line="480" w:lineRule="exact"/>
        <w:ind w:right="-1" w:firstLineChars="1250" w:firstLine="2625"/>
        <w:rPr>
          <w:rFonts w:asciiTheme="minorEastAsia" w:hAnsiTheme="minorEastAsia"/>
          <w:szCs w:val="21"/>
        </w:rPr>
      </w:pPr>
      <w:r w:rsidRPr="00E9686C">
        <w:rPr>
          <w:rFonts w:asciiTheme="minorEastAsia" w:hAnsiTheme="minorEastAsia" w:hint="eastAsia"/>
          <w:szCs w:val="21"/>
        </w:rPr>
        <w:t>保護者住所　大刀洗町</w:t>
      </w:r>
      <w:r w:rsidRPr="00E9686C">
        <w:rPr>
          <w:rFonts w:asciiTheme="minorEastAsia" w:hAnsiTheme="minorEastAsia" w:hint="eastAsia"/>
          <w:szCs w:val="21"/>
          <w:u w:val="single"/>
        </w:rPr>
        <w:t xml:space="preserve">　</w:t>
      </w:r>
      <w:r w:rsidR="00C323DF">
        <w:rPr>
          <w:rFonts w:asciiTheme="minorEastAsia" w:hAnsiTheme="minorEastAsia" w:hint="eastAsia"/>
          <w:szCs w:val="21"/>
          <w:u w:val="single"/>
        </w:rPr>
        <w:t xml:space="preserve"> </w:t>
      </w:r>
      <w:r w:rsidR="00C323DF">
        <w:rPr>
          <w:rFonts w:asciiTheme="minorEastAsia" w:hAnsiTheme="minorEastAsia"/>
          <w:szCs w:val="21"/>
          <w:u w:val="single"/>
        </w:rPr>
        <w:t xml:space="preserve">        </w:t>
      </w:r>
      <w:r w:rsidRPr="00E9686C">
        <w:rPr>
          <w:rFonts w:asciiTheme="minorEastAsia" w:hAnsiTheme="minorEastAsia" w:hint="eastAsia"/>
          <w:szCs w:val="21"/>
          <w:u w:val="single"/>
        </w:rPr>
        <w:t xml:space="preserve">　　　　　　　　　　　　</w:t>
      </w:r>
    </w:p>
    <w:p w14:paraId="0BB1EE09" w14:textId="2FA04BFA" w:rsidR="00E3412D" w:rsidRPr="00E9686C" w:rsidRDefault="00E3412D" w:rsidP="00C323DF">
      <w:pPr>
        <w:spacing w:line="480" w:lineRule="exact"/>
        <w:ind w:right="-1" w:firstLineChars="1250" w:firstLine="2625"/>
        <w:jc w:val="left"/>
        <w:rPr>
          <w:rFonts w:asciiTheme="minorEastAsia" w:hAnsiTheme="minorEastAsia"/>
          <w:szCs w:val="21"/>
        </w:rPr>
      </w:pPr>
      <w:r w:rsidRPr="00E9686C">
        <w:rPr>
          <w:rFonts w:asciiTheme="minorEastAsia" w:hAnsiTheme="minorEastAsia" w:hint="eastAsia"/>
          <w:szCs w:val="21"/>
        </w:rPr>
        <w:t>保護者⽒名</w:t>
      </w:r>
      <w:r w:rsidR="00D83535" w:rsidRPr="00E9686C">
        <w:rPr>
          <w:rFonts w:asciiTheme="minorEastAsia" w:hAnsiTheme="minorEastAsia" w:hint="eastAsia"/>
          <w:szCs w:val="21"/>
        </w:rPr>
        <w:t xml:space="preserve">　</w:t>
      </w:r>
      <w:r w:rsidRPr="00E9686C">
        <w:rPr>
          <w:rFonts w:asciiTheme="minorEastAsia" w:hAnsiTheme="minorEastAsia" w:hint="eastAsia"/>
          <w:szCs w:val="21"/>
        </w:rPr>
        <w:t>（乙）</w:t>
      </w:r>
      <w:r w:rsidR="00D83535" w:rsidRPr="00E9686C">
        <w:rPr>
          <w:rFonts w:asciiTheme="minorEastAsia" w:hAnsiTheme="minorEastAsia" w:hint="eastAsia"/>
          <w:szCs w:val="21"/>
        </w:rPr>
        <w:t xml:space="preserve">　</w:t>
      </w:r>
      <w:r w:rsidR="00D83535" w:rsidRPr="00E9686C">
        <w:rPr>
          <w:rFonts w:asciiTheme="minorEastAsia" w:hAnsiTheme="minorEastAsia" w:hint="eastAsia"/>
          <w:szCs w:val="21"/>
          <w:u w:val="single"/>
        </w:rPr>
        <w:t xml:space="preserve">　　　</w:t>
      </w:r>
      <w:r w:rsidRPr="00E9686C">
        <w:rPr>
          <w:rFonts w:asciiTheme="minorEastAsia" w:hAnsiTheme="minorEastAsia" w:hint="eastAsia"/>
          <w:szCs w:val="21"/>
          <w:u w:val="single"/>
        </w:rPr>
        <w:t xml:space="preserve">　　　</w:t>
      </w:r>
      <w:r w:rsidR="00C323DF">
        <w:rPr>
          <w:rFonts w:asciiTheme="minorEastAsia" w:hAnsiTheme="minorEastAsia" w:hint="eastAsia"/>
          <w:szCs w:val="21"/>
          <w:u w:val="single"/>
        </w:rPr>
        <w:t xml:space="preserve"> </w:t>
      </w:r>
      <w:r w:rsidR="00C323DF">
        <w:rPr>
          <w:rFonts w:asciiTheme="minorEastAsia" w:hAnsiTheme="minorEastAsia"/>
          <w:szCs w:val="21"/>
          <w:u w:val="single"/>
        </w:rPr>
        <w:t xml:space="preserve">        </w:t>
      </w:r>
      <w:r w:rsidRPr="00E9686C">
        <w:rPr>
          <w:rFonts w:asciiTheme="minorEastAsia" w:hAnsiTheme="minorEastAsia" w:hint="eastAsia"/>
          <w:szCs w:val="21"/>
          <w:u w:val="single"/>
        </w:rPr>
        <w:t xml:space="preserve">　　　　</w:t>
      </w:r>
      <w:r w:rsidR="00D83535" w:rsidRPr="00E9686C">
        <w:rPr>
          <w:rFonts w:asciiTheme="minorEastAsia" w:hAnsiTheme="minorEastAsia" w:hint="eastAsia"/>
          <w:szCs w:val="21"/>
          <w:u w:val="single"/>
        </w:rPr>
        <w:t xml:space="preserve">　　　</w:t>
      </w:r>
    </w:p>
    <w:p w14:paraId="44058DC3" w14:textId="41EF7F85" w:rsidR="00E3412D" w:rsidRPr="00E9686C" w:rsidRDefault="00E3412D" w:rsidP="00E9686C">
      <w:pPr>
        <w:spacing w:line="320" w:lineRule="exact"/>
        <w:ind w:firstLineChars="4150" w:firstLine="6640"/>
        <w:rPr>
          <w:rFonts w:asciiTheme="minorEastAsia" w:hAnsiTheme="minorEastAsia"/>
          <w:sz w:val="16"/>
          <w:szCs w:val="16"/>
        </w:rPr>
      </w:pPr>
      <w:r w:rsidRPr="00E9686C">
        <w:rPr>
          <w:rFonts w:asciiTheme="minorEastAsia" w:hAnsiTheme="minorEastAsia" w:hint="eastAsia"/>
          <w:sz w:val="16"/>
          <w:szCs w:val="16"/>
        </w:rPr>
        <w:t>（自署</w:t>
      </w:r>
      <w:r w:rsidR="00D44DF9" w:rsidRPr="00E9686C">
        <w:rPr>
          <w:rFonts w:asciiTheme="minorEastAsia" w:hAnsiTheme="minorEastAsia" w:hint="eastAsia"/>
          <w:sz w:val="16"/>
          <w:szCs w:val="16"/>
        </w:rPr>
        <w:t>または記名押印</w:t>
      </w:r>
      <w:r w:rsidRPr="00E9686C">
        <w:rPr>
          <w:rFonts w:asciiTheme="minorEastAsia" w:hAnsiTheme="minorEastAsia" w:hint="eastAsia"/>
          <w:sz w:val="16"/>
          <w:szCs w:val="16"/>
        </w:rPr>
        <w:t>）</w:t>
      </w:r>
    </w:p>
    <w:p w14:paraId="241C380D" w14:textId="77777777" w:rsidR="00E3412D" w:rsidRPr="00E9686C" w:rsidRDefault="00E3412D" w:rsidP="00D83535">
      <w:pPr>
        <w:spacing w:line="480" w:lineRule="exact"/>
        <w:rPr>
          <w:rFonts w:asciiTheme="minorEastAsia" w:hAnsiTheme="minorEastAsia"/>
          <w:szCs w:val="21"/>
        </w:rPr>
      </w:pPr>
    </w:p>
    <w:p w14:paraId="1B8FA76D" w14:textId="77777777" w:rsidR="003D22FB" w:rsidRDefault="00E3412D" w:rsidP="00D83535">
      <w:pPr>
        <w:spacing w:line="480" w:lineRule="exact"/>
        <w:ind w:firstLineChars="100" w:firstLine="210"/>
        <w:rPr>
          <w:rFonts w:asciiTheme="minorEastAsia" w:hAnsiTheme="minorEastAsia"/>
          <w:szCs w:val="21"/>
        </w:rPr>
      </w:pPr>
      <w:r w:rsidRPr="00E9686C">
        <w:rPr>
          <w:rFonts w:asciiTheme="minorEastAsia" w:hAnsiTheme="minorEastAsia" w:hint="eastAsia"/>
          <w:szCs w:val="21"/>
        </w:rPr>
        <w:t>私（乙）は、（</w:t>
      </w:r>
      <w:r w:rsidR="005D0404" w:rsidRPr="00E9686C">
        <w:rPr>
          <w:rFonts w:asciiTheme="minorEastAsia" w:hAnsiTheme="minorEastAsia" w:hint="eastAsia"/>
          <w:szCs w:val="21"/>
        </w:rPr>
        <w:t>児童氏名</w:t>
      </w:r>
      <w:r w:rsidRPr="00E9686C">
        <w:rPr>
          <w:rFonts w:asciiTheme="minorEastAsia" w:hAnsiTheme="minorEastAsia" w:hint="eastAsia"/>
          <w:szCs w:val="21"/>
        </w:rPr>
        <w:t>）</w:t>
      </w:r>
      <w:r w:rsidR="005D0404" w:rsidRPr="00E9686C">
        <w:rPr>
          <w:rFonts w:asciiTheme="minorEastAsia" w:hAnsiTheme="minorEastAsia" w:hint="eastAsia"/>
          <w:szCs w:val="21"/>
          <w:u w:val="single"/>
        </w:rPr>
        <w:t xml:space="preserve">　　　　　　　　　　　　　　　</w:t>
      </w:r>
      <w:r w:rsidR="005D0404" w:rsidRPr="00E9686C">
        <w:rPr>
          <w:rFonts w:asciiTheme="minorEastAsia" w:hAnsiTheme="minorEastAsia" w:hint="eastAsia"/>
          <w:szCs w:val="21"/>
        </w:rPr>
        <w:t>（丙）</w:t>
      </w:r>
      <w:r w:rsidRPr="00E9686C">
        <w:rPr>
          <w:rFonts w:asciiTheme="minorEastAsia" w:hAnsiTheme="minorEastAsia" w:hint="eastAsia"/>
          <w:szCs w:val="21"/>
        </w:rPr>
        <w:t xml:space="preserve"> が</w:t>
      </w:r>
      <w:r w:rsidR="005D0404" w:rsidRPr="00E9686C">
        <w:rPr>
          <w:rFonts w:asciiTheme="minorEastAsia" w:hAnsiTheme="minorEastAsia" w:hint="eastAsia"/>
          <w:szCs w:val="21"/>
        </w:rPr>
        <w:t>甲運営の学童保育所を</w:t>
      </w:r>
    </w:p>
    <w:p w14:paraId="699F05C4" w14:textId="61BC9AE8" w:rsidR="00E3412D" w:rsidRPr="00E9686C" w:rsidRDefault="005D0404" w:rsidP="00D83535">
      <w:pPr>
        <w:spacing w:line="480" w:lineRule="exact"/>
        <w:ind w:firstLineChars="100" w:firstLine="210"/>
        <w:rPr>
          <w:rFonts w:asciiTheme="minorEastAsia" w:hAnsiTheme="minorEastAsia"/>
          <w:szCs w:val="21"/>
        </w:rPr>
      </w:pPr>
      <w:r w:rsidRPr="00E9686C">
        <w:rPr>
          <w:rFonts w:asciiTheme="minorEastAsia" w:hAnsiTheme="minorEastAsia" w:hint="eastAsia"/>
          <w:szCs w:val="21"/>
        </w:rPr>
        <w:t>利用する</w:t>
      </w:r>
      <w:r w:rsidR="00E3412D" w:rsidRPr="00E9686C">
        <w:rPr>
          <w:rFonts w:asciiTheme="minorEastAsia" w:hAnsiTheme="minorEastAsia" w:hint="eastAsia"/>
          <w:szCs w:val="21"/>
        </w:rPr>
        <w:t>にあたり</w:t>
      </w:r>
      <w:r w:rsidRPr="00E9686C">
        <w:rPr>
          <w:rFonts w:asciiTheme="minorEastAsia" w:hAnsiTheme="minorEastAsia" w:hint="eastAsia"/>
          <w:szCs w:val="21"/>
        </w:rPr>
        <w:t>、</w:t>
      </w:r>
      <w:r w:rsidR="00E3412D" w:rsidRPr="00E9686C">
        <w:rPr>
          <w:rFonts w:asciiTheme="minorEastAsia" w:hAnsiTheme="minorEastAsia" w:hint="eastAsia"/>
          <w:szCs w:val="21"/>
        </w:rPr>
        <w:t>下記の事項について遵守することを誓約かつ承諾いたします。</w:t>
      </w:r>
    </w:p>
    <w:p w14:paraId="4E2A90E0" w14:textId="77777777" w:rsidR="00E3412D" w:rsidRPr="00E9686C" w:rsidRDefault="00E3412D" w:rsidP="005A2C33">
      <w:pPr>
        <w:spacing w:beforeLines="50" w:before="180" w:afterLines="50" w:after="180" w:line="480" w:lineRule="exact"/>
        <w:jc w:val="center"/>
        <w:rPr>
          <w:rFonts w:asciiTheme="minorEastAsia" w:hAnsiTheme="minorEastAsia"/>
          <w:szCs w:val="21"/>
        </w:rPr>
      </w:pPr>
      <w:r w:rsidRPr="00E9686C">
        <w:rPr>
          <w:rFonts w:asciiTheme="minorEastAsia" w:hAnsiTheme="minorEastAsia" w:hint="eastAsia"/>
          <w:szCs w:val="21"/>
        </w:rPr>
        <w:t>記</w:t>
      </w:r>
    </w:p>
    <w:p w14:paraId="18BD539B" w14:textId="12B77428" w:rsidR="00E3412D" w:rsidRPr="00D83535" w:rsidRDefault="00E3412D" w:rsidP="003D22FB">
      <w:pPr>
        <w:spacing w:line="240" w:lineRule="atLeast"/>
        <w:rPr>
          <w:rFonts w:asciiTheme="minorEastAsia" w:hAnsiTheme="minorEastAsia"/>
          <w:szCs w:val="21"/>
        </w:rPr>
      </w:pPr>
      <w:r w:rsidRPr="00D83535">
        <w:rPr>
          <w:rFonts w:asciiTheme="minorEastAsia" w:hAnsiTheme="minorEastAsia" w:hint="eastAsia"/>
          <w:szCs w:val="21"/>
        </w:rPr>
        <w:t>１</w:t>
      </w:r>
      <w:r w:rsidR="00B96708" w:rsidRPr="00D83535">
        <w:rPr>
          <w:rFonts w:asciiTheme="minorEastAsia" w:hAnsiTheme="minorEastAsia" w:hint="eastAsia"/>
          <w:szCs w:val="21"/>
        </w:rPr>
        <w:t>．</w:t>
      </w:r>
      <w:r w:rsidRPr="00D83535">
        <w:rPr>
          <w:rFonts w:asciiTheme="minorEastAsia" w:hAnsiTheme="minorEastAsia" w:hint="eastAsia"/>
          <w:szCs w:val="21"/>
        </w:rPr>
        <w:t>学童保育は年度契約で</w:t>
      </w:r>
      <w:r w:rsidR="00B96708" w:rsidRPr="00D83535">
        <w:rPr>
          <w:rFonts w:asciiTheme="minorEastAsia" w:hAnsiTheme="minorEastAsia" w:hint="eastAsia"/>
          <w:szCs w:val="21"/>
        </w:rPr>
        <w:t>あり、</w:t>
      </w:r>
      <w:r w:rsidRPr="00D83535">
        <w:rPr>
          <w:rFonts w:asciiTheme="minorEastAsia" w:hAnsiTheme="minorEastAsia" w:hint="eastAsia"/>
          <w:szCs w:val="21"/>
        </w:rPr>
        <w:t>年度途中の休所、退所は特定の場合を除き認められ</w:t>
      </w:r>
      <w:r w:rsidR="00D44DF9" w:rsidRPr="00D83535">
        <w:rPr>
          <w:rFonts w:asciiTheme="minorEastAsia" w:hAnsiTheme="minorEastAsia" w:hint="eastAsia"/>
          <w:szCs w:val="21"/>
        </w:rPr>
        <w:t>ないこと。</w:t>
      </w:r>
    </w:p>
    <w:p w14:paraId="761BFDD2" w14:textId="06109A76" w:rsidR="00E3412D" w:rsidRPr="00D83535" w:rsidRDefault="00D44DF9" w:rsidP="00985941">
      <w:pPr>
        <w:spacing w:line="240" w:lineRule="atLeast"/>
        <w:ind w:left="420" w:hangingChars="200" w:hanging="420"/>
        <w:rPr>
          <w:rFonts w:asciiTheme="minorEastAsia" w:hAnsiTheme="minorEastAsia"/>
          <w:szCs w:val="21"/>
        </w:rPr>
      </w:pPr>
      <w:r w:rsidRPr="00D83535">
        <w:rPr>
          <w:rFonts w:asciiTheme="minorEastAsia" w:hAnsiTheme="minorEastAsia" w:hint="eastAsia"/>
          <w:szCs w:val="21"/>
        </w:rPr>
        <w:t>２</w:t>
      </w:r>
      <w:r w:rsidR="00E3412D" w:rsidRPr="00D83535">
        <w:rPr>
          <w:rFonts w:asciiTheme="minorEastAsia" w:hAnsiTheme="minorEastAsia" w:hint="eastAsia"/>
          <w:szCs w:val="21"/>
        </w:rPr>
        <w:t>．学童保育所入所申請書、その他提出書類の記載内容に変更があったとき、または入所を必要とする事由に該当しなくなったときは速やかに甲に届け出</w:t>
      </w:r>
      <w:r w:rsidRPr="00D83535">
        <w:rPr>
          <w:rFonts w:asciiTheme="minorEastAsia" w:hAnsiTheme="minorEastAsia" w:hint="eastAsia"/>
          <w:szCs w:val="21"/>
        </w:rPr>
        <w:t>ること。</w:t>
      </w:r>
    </w:p>
    <w:p w14:paraId="4EDE2620" w14:textId="77777777" w:rsidR="00985941" w:rsidRDefault="00D44DF9" w:rsidP="003D22FB">
      <w:pPr>
        <w:spacing w:line="240" w:lineRule="atLeast"/>
        <w:rPr>
          <w:rFonts w:asciiTheme="minorEastAsia" w:hAnsiTheme="minorEastAsia"/>
          <w:szCs w:val="21"/>
        </w:rPr>
      </w:pPr>
      <w:r w:rsidRPr="00D83535">
        <w:rPr>
          <w:rFonts w:asciiTheme="minorEastAsia" w:hAnsiTheme="minorEastAsia" w:hint="eastAsia"/>
          <w:szCs w:val="21"/>
        </w:rPr>
        <w:t>３．</w:t>
      </w:r>
      <w:r w:rsidR="00E3412D" w:rsidRPr="00D83535">
        <w:rPr>
          <w:rFonts w:asciiTheme="minorEastAsia" w:hAnsiTheme="minorEastAsia" w:hint="eastAsia"/>
          <w:szCs w:val="21"/>
        </w:rPr>
        <w:t>乙の提出書類記載内容について、適正であるか確認する必要が</w:t>
      </w:r>
      <w:r w:rsidRPr="00D83535">
        <w:rPr>
          <w:rFonts w:asciiTheme="minorEastAsia" w:hAnsiTheme="minorEastAsia" w:hint="eastAsia"/>
          <w:szCs w:val="21"/>
        </w:rPr>
        <w:t>生じた</w:t>
      </w:r>
      <w:r w:rsidR="00E3412D" w:rsidRPr="00D83535">
        <w:rPr>
          <w:rFonts w:asciiTheme="minorEastAsia" w:hAnsiTheme="minorEastAsia" w:hint="eastAsia"/>
          <w:szCs w:val="21"/>
        </w:rPr>
        <w:t>場合、 調査をされて</w:t>
      </w:r>
    </w:p>
    <w:p w14:paraId="3ADA478A" w14:textId="5B9A7097" w:rsidR="00E3412D" w:rsidRPr="00D83535" w:rsidRDefault="00E3412D" w:rsidP="00985941">
      <w:pPr>
        <w:spacing w:line="240" w:lineRule="atLeast"/>
        <w:ind w:firstLineChars="200" w:firstLine="420"/>
        <w:rPr>
          <w:rFonts w:asciiTheme="minorEastAsia" w:hAnsiTheme="minorEastAsia"/>
          <w:szCs w:val="21"/>
        </w:rPr>
      </w:pPr>
      <w:r w:rsidRPr="00D83535">
        <w:rPr>
          <w:rFonts w:asciiTheme="minorEastAsia" w:hAnsiTheme="minorEastAsia" w:hint="eastAsia"/>
          <w:szCs w:val="21"/>
        </w:rPr>
        <w:t>も異議</w:t>
      </w:r>
      <w:r w:rsidR="00D44DF9" w:rsidRPr="00D83535">
        <w:rPr>
          <w:rFonts w:asciiTheme="minorEastAsia" w:hAnsiTheme="minorEastAsia" w:hint="eastAsia"/>
          <w:szCs w:val="21"/>
        </w:rPr>
        <w:t>を申し立てないこと。</w:t>
      </w:r>
    </w:p>
    <w:p w14:paraId="46E338DC" w14:textId="48ABB089" w:rsidR="00E3412D" w:rsidRPr="00D83535" w:rsidRDefault="00D44DF9" w:rsidP="00985941">
      <w:pPr>
        <w:spacing w:line="240" w:lineRule="atLeast"/>
        <w:ind w:left="420" w:hangingChars="200" w:hanging="420"/>
        <w:rPr>
          <w:rFonts w:asciiTheme="minorEastAsia" w:hAnsiTheme="minorEastAsia"/>
          <w:szCs w:val="21"/>
        </w:rPr>
      </w:pPr>
      <w:r w:rsidRPr="00D83535">
        <w:rPr>
          <w:rFonts w:asciiTheme="minorEastAsia" w:hAnsiTheme="minorEastAsia" w:hint="eastAsia"/>
          <w:szCs w:val="21"/>
        </w:rPr>
        <w:t>４</w:t>
      </w:r>
      <w:r w:rsidR="00985941">
        <w:rPr>
          <w:rFonts w:asciiTheme="minorEastAsia" w:hAnsiTheme="minorEastAsia" w:hint="eastAsia"/>
          <w:szCs w:val="21"/>
        </w:rPr>
        <w:t>．</w:t>
      </w:r>
      <w:r w:rsidR="00E3412D" w:rsidRPr="00D83535">
        <w:rPr>
          <w:rFonts w:asciiTheme="minorEastAsia" w:hAnsiTheme="minorEastAsia" w:hint="eastAsia"/>
          <w:szCs w:val="21"/>
        </w:rPr>
        <w:t>年会費、保育料は必ず納入</w:t>
      </w:r>
      <w:r w:rsidRPr="00D83535">
        <w:rPr>
          <w:rFonts w:asciiTheme="minorEastAsia" w:hAnsiTheme="minorEastAsia" w:hint="eastAsia"/>
          <w:szCs w:val="21"/>
        </w:rPr>
        <w:t>し、</w:t>
      </w:r>
      <w:r w:rsidR="00E3412D" w:rsidRPr="00D83535">
        <w:rPr>
          <w:rFonts w:asciiTheme="minorEastAsia" w:hAnsiTheme="minorEastAsia" w:hint="eastAsia"/>
          <w:szCs w:val="21"/>
        </w:rPr>
        <w:t>保育料を３ヵ月滞納した場合は、甲の入退所・保育料規則に基づき退所を求められても</w:t>
      </w:r>
      <w:r w:rsidRPr="00D83535">
        <w:rPr>
          <w:rFonts w:asciiTheme="minorEastAsia" w:hAnsiTheme="minorEastAsia" w:hint="eastAsia"/>
          <w:szCs w:val="21"/>
        </w:rPr>
        <w:t>異議を申し立てないこと</w:t>
      </w:r>
      <w:r w:rsidR="00E3412D" w:rsidRPr="00D83535">
        <w:rPr>
          <w:rFonts w:asciiTheme="minorEastAsia" w:hAnsiTheme="minorEastAsia" w:hint="eastAsia"/>
          <w:szCs w:val="21"/>
        </w:rPr>
        <w:t>。</w:t>
      </w:r>
    </w:p>
    <w:p w14:paraId="787A10AC" w14:textId="52A91DD9" w:rsidR="00E3412D" w:rsidRDefault="00985941" w:rsidP="003D22FB">
      <w:pPr>
        <w:spacing w:line="240" w:lineRule="atLeast"/>
        <w:rPr>
          <w:rFonts w:asciiTheme="minorEastAsia" w:hAnsiTheme="minorEastAsia"/>
          <w:szCs w:val="21"/>
        </w:rPr>
      </w:pPr>
      <w:r>
        <w:rPr>
          <w:rFonts w:asciiTheme="minorEastAsia" w:hAnsiTheme="minorEastAsia" w:hint="eastAsia"/>
          <w:szCs w:val="21"/>
        </w:rPr>
        <w:t>５</w:t>
      </w:r>
      <w:r>
        <w:rPr>
          <w:rFonts w:asciiTheme="minorEastAsia" w:hAnsiTheme="minorEastAsia"/>
          <w:szCs w:val="21"/>
        </w:rPr>
        <w:t xml:space="preserve">. </w:t>
      </w:r>
      <w:r>
        <w:rPr>
          <w:rFonts w:asciiTheme="minorEastAsia" w:hAnsiTheme="minorEastAsia" w:hint="eastAsia"/>
          <w:szCs w:val="21"/>
        </w:rPr>
        <w:t>滞納</w:t>
      </w:r>
      <w:r w:rsidR="00E3412D" w:rsidRPr="00D83535">
        <w:rPr>
          <w:rFonts w:asciiTheme="minorEastAsia" w:hAnsiTheme="minorEastAsia" w:hint="eastAsia"/>
          <w:szCs w:val="21"/>
        </w:rPr>
        <w:t>保険料等に関し、法的手段等により裁判に至った場合の一切の費用は乙が負担</w:t>
      </w:r>
      <w:r w:rsidR="00D44DF9" w:rsidRPr="00D83535">
        <w:rPr>
          <w:rFonts w:asciiTheme="minorEastAsia" w:hAnsiTheme="minorEastAsia" w:hint="eastAsia"/>
          <w:szCs w:val="21"/>
        </w:rPr>
        <w:t>すること。</w:t>
      </w:r>
    </w:p>
    <w:p w14:paraId="1182E29F" w14:textId="1FEEFF8E" w:rsidR="00E9686C" w:rsidRPr="00D83535" w:rsidRDefault="00E9686C" w:rsidP="00985941">
      <w:pPr>
        <w:spacing w:line="240" w:lineRule="atLeast"/>
        <w:ind w:left="420" w:hangingChars="200" w:hanging="420"/>
        <w:rPr>
          <w:rFonts w:asciiTheme="minorEastAsia" w:hAnsiTheme="minorEastAsia"/>
          <w:szCs w:val="21"/>
        </w:rPr>
      </w:pPr>
      <w:r>
        <w:rPr>
          <w:rFonts w:asciiTheme="minorEastAsia" w:hAnsiTheme="minorEastAsia" w:hint="eastAsia"/>
          <w:szCs w:val="21"/>
        </w:rPr>
        <w:t>６</w:t>
      </w:r>
      <w:r w:rsidRPr="00D83535">
        <w:rPr>
          <w:rFonts w:asciiTheme="minorEastAsia" w:hAnsiTheme="minorEastAsia" w:hint="eastAsia"/>
          <w:szCs w:val="21"/>
        </w:rPr>
        <w:t>．学童保育所内において、著しく保育に支障をきたすような行為があれば、退所を命じられても異議を申し立てないこと。</w:t>
      </w:r>
    </w:p>
    <w:p w14:paraId="7F2FC7DB" w14:textId="56869BFB" w:rsidR="008D0D11" w:rsidRPr="00D83535" w:rsidRDefault="00E9686C" w:rsidP="00985941">
      <w:pPr>
        <w:spacing w:line="240" w:lineRule="atLeast"/>
        <w:ind w:left="420" w:hangingChars="200" w:hanging="420"/>
        <w:rPr>
          <w:rFonts w:asciiTheme="minorEastAsia" w:hAnsiTheme="minorEastAsia"/>
          <w:szCs w:val="21"/>
        </w:rPr>
      </w:pPr>
      <w:r>
        <w:rPr>
          <w:rFonts w:asciiTheme="minorEastAsia" w:hAnsiTheme="minorEastAsia" w:hint="eastAsia"/>
          <w:szCs w:val="21"/>
        </w:rPr>
        <w:t>７</w:t>
      </w:r>
      <w:r w:rsidR="00E3412D" w:rsidRPr="00D83535">
        <w:rPr>
          <w:rFonts w:asciiTheme="minorEastAsia" w:hAnsiTheme="minorEastAsia" w:hint="eastAsia"/>
          <w:szCs w:val="21"/>
        </w:rPr>
        <w:t>．学童クラブ活動中の事故等による損害については、甲が加⼊する傷害保険</w:t>
      </w:r>
      <w:r w:rsidR="00D83535">
        <w:rPr>
          <w:rFonts w:asciiTheme="minorEastAsia" w:hAnsiTheme="minorEastAsia" w:hint="eastAsia"/>
          <w:szCs w:val="21"/>
        </w:rPr>
        <w:t>（１）</w:t>
      </w:r>
      <w:r w:rsidR="00E3412D" w:rsidRPr="00D83535">
        <w:rPr>
          <w:rFonts w:asciiTheme="minorEastAsia" w:hAnsiTheme="minorEastAsia" w:hint="eastAsia"/>
          <w:szCs w:val="21"/>
        </w:rPr>
        <w:t>、賠償責任保険</w:t>
      </w:r>
      <w:r w:rsidR="00D83535">
        <w:rPr>
          <w:rFonts w:asciiTheme="minorEastAsia" w:hAnsiTheme="minorEastAsia" w:hint="eastAsia"/>
          <w:szCs w:val="21"/>
        </w:rPr>
        <w:t>（２）</w:t>
      </w:r>
      <w:r w:rsidR="00E3412D" w:rsidRPr="00D83535">
        <w:rPr>
          <w:rFonts w:asciiTheme="minorEastAsia" w:hAnsiTheme="minorEastAsia" w:hint="eastAsia"/>
          <w:szCs w:val="21"/>
        </w:rPr>
        <w:t>（あいおいニッセイ同和損保）の範囲内で補償を受けることを承諾し、甲および支援員個⼈に対する補償等の申し⽴てはし</w:t>
      </w:r>
      <w:r w:rsidR="00B96708" w:rsidRPr="00D83535">
        <w:rPr>
          <w:rFonts w:asciiTheme="minorEastAsia" w:hAnsiTheme="minorEastAsia" w:hint="eastAsia"/>
          <w:szCs w:val="21"/>
        </w:rPr>
        <w:t>ないこと</w:t>
      </w:r>
      <w:r w:rsidR="00E3412D" w:rsidRPr="00D83535">
        <w:rPr>
          <w:rFonts w:asciiTheme="minorEastAsia" w:hAnsiTheme="minorEastAsia" w:hint="eastAsia"/>
          <w:szCs w:val="21"/>
        </w:rPr>
        <w:t>。</w:t>
      </w:r>
      <w:r w:rsidR="008D0D11">
        <w:rPr>
          <w:rFonts w:asciiTheme="minorEastAsia" w:hAnsiTheme="minorEastAsia" w:hint="eastAsia"/>
          <w:szCs w:val="21"/>
        </w:rPr>
        <w:t>保険金の支払いに関しては、乙と保険会社で協議するものとし、下記保険範囲外の費用については乙が負担すること。</w:t>
      </w:r>
    </w:p>
    <w:p w14:paraId="52D4301D" w14:textId="669143B0" w:rsidR="00D83535" w:rsidRDefault="00D83535" w:rsidP="00985941">
      <w:pPr>
        <w:spacing w:line="240" w:lineRule="atLeast"/>
        <w:ind w:firstLineChars="300" w:firstLine="630"/>
        <w:rPr>
          <w:rFonts w:asciiTheme="minorEastAsia" w:hAnsiTheme="minorEastAsia"/>
          <w:szCs w:val="21"/>
        </w:rPr>
      </w:pPr>
      <w:r>
        <w:rPr>
          <w:rFonts w:asciiTheme="minorEastAsia" w:hAnsiTheme="minorEastAsia" w:hint="eastAsia"/>
          <w:szCs w:val="21"/>
        </w:rPr>
        <w:t>（１）</w:t>
      </w:r>
      <w:r w:rsidR="00E3412D" w:rsidRPr="00D83535">
        <w:rPr>
          <w:rFonts w:asciiTheme="minorEastAsia" w:hAnsiTheme="minorEastAsia" w:hint="eastAsia"/>
          <w:szCs w:val="21"/>
        </w:rPr>
        <w:t>傷害保険</w:t>
      </w:r>
      <w:r w:rsidR="005D0404">
        <w:rPr>
          <w:rFonts w:asciiTheme="minorEastAsia" w:hAnsiTheme="minorEastAsia" w:hint="eastAsia"/>
          <w:szCs w:val="21"/>
        </w:rPr>
        <w:t>：</w:t>
      </w:r>
      <w:r w:rsidR="00E3412D" w:rsidRPr="00D83535">
        <w:rPr>
          <w:rFonts w:asciiTheme="minorEastAsia" w:hAnsiTheme="minorEastAsia" w:hint="eastAsia"/>
          <w:szCs w:val="21"/>
        </w:rPr>
        <w:t>死亡・後遺障害2,087,000円</w:t>
      </w:r>
      <w:r w:rsidR="005D0404">
        <w:rPr>
          <w:rFonts w:asciiTheme="minorEastAsia" w:hAnsiTheme="minorEastAsia" w:hint="eastAsia"/>
          <w:szCs w:val="21"/>
        </w:rPr>
        <w:t>（後遺障害は等級に応じる）</w:t>
      </w:r>
    </w:p>
    <w:p w14:paraId="018D437C" w14:textId="5D192383" w:rsidR="00D83535" w:rsidRDefault="00E3412D" w:rsidP="005A2C33">
      <w:pPr>
        <w:spacing w:line="240" w:lineRule="atLeast"/>
        <w:ind w:firstLineChars="1100" w:firstLine="2310"/>
        <w:rPr>
          <w:rFonts w:asciiTheme="minorEastAsia" w:hAnsiTheme="minorEastAsia"/>
          <w:szCs w:val="21"/>
        </w:rPr>
      </w:pPr>
      <w:r w:rsidRPr="00D83535">
        <w:rPr>
          <w:rFonts w:asciiTheme="minorEastAsia" w:hAnsiTheme="minorEastAsia" w:hint="eastAsia"/>
          <w:szCs w:val="21"/>
        </w:rPr>
        <w:t>入院保険金日額3,000円</w:t>
      </w:r>
      <w:r w:rsidR="00656E77">
        <w:rPr>
          <w:rFonts w:asciiTheme="minorEastAsia" w:hAnsiTheme="minorEastAsia" w:hint="eastAsia"/>
          <w:szCs w:val="21"/>
        </w:rPr>
        <w:t>（手術保険金最大３万円）</w:t>
      </w:r>
    </w:p>
    <w:p w14:paraId="61F0B3DD" w14:textId="77777777" w:rsidR="005D0404" w:rsidRDefault="00E3412D" w:rsidP="005A2C33">
      <w:pPr>
        <w:spacing w:line="240" w:lineRule="atLeast"/>
        <w:ind w:firstLineChars="1100" w:firstLine="2310"/>
        <w:rPr>
          <w:rFonts w:asciiTheme="minorEastAsia" w:hAnsiTheme="minorEastAsia"/>
          <w:szCs w:val="21"/>
        </w:rPr>
      </w:pPr>
      <w:r w:rsidRPr="00D83535">
        <w:rPr>
          <w:rFonts w:asciiTheme="minorEastAsia" w:hAnsiTheme="minorEastAsia" w:hint="eastAsia"/>
          <w:szCs w:val="21"/>
        </w:rPr>
        <w:t>通院保険金日額2,000</w:t>
      </w:r>
      <w:r w:rsidR="005D0404">
        <w:rPr>
          <w:rFonts w:asciiTheme="minorEastAsia" w:hAnsiTheme="minorEastAsia" w:hint="eastAsia"/>
          <w:szCs w:val="21"/>
        </w:rPr>
        <w:t>円</w:t>
      </w:r>
    </w:p>
    <w:p w14:paraId="5F059295" w14:textId="100D6659" w:rsidR="00E3412D" w:rsidRPr="00D83535" w:rsidRDefault="00F867F9" w:rsidP="005A2C33">
      <w:pPr>
        <w:spacing w:line="240" w:lineRule="atLeast"/>
        <w:ind w:firstLineChars="1100" w:firstLine="2310"/>
        <w:rPr>
          <w:rFonts w:asciiTheme="minorEastAsia" w:hAnsiTheme="minorEastAsia"/>
          <w:szCs w:val="21"/>
        </w:rPr>
      </w:pPr>
      <w:r>
        <w:rPr>
          <w:rFonts w:asciiTheme="minorEastAsia" w:hAnsiTheme="minorEastAsia" w:hint="eastAsia"/>
          <w:szCs w:val="21"/>
        </w:rPr>
        <w:t>※</w:t>
      </w:r>
      <w:r w:rsidR="005D0404">
        <w:rPr>
          <w:rFonts w:asciiTheme="minorEastAsia" w:hAnsiTheme="minorEastAsia" w:hint="eastAsia"/>
          <w:szCs w:val="21"/>
        </w:rPr>
        <w:t>いずれも事故発生から１８０日以内</w:t>
      </w:r>
      <w:r>
        <w:rPr>
          <w:rFonts w:asciiTheme="minorEastAsia" w:hAnsiTheme="minorEastAsia" w:hint="eastAsia"/>
          <w:szCs w:val="21"/>
        </w:rPr>
        <w:t>を補償</w:t>
      </w:r>
    </w:p>
    <w:p w14:paraId="1ACDBB00" w14:textId="63B3B5D8" w:rsidR="00D83535" w:rsidRDefault="00D83535" w:rsidP="00985941">
      <w:pPr>
        <w:spacing w:line="240" w:lineRule="atLeast"/>
        <w:ind w:firstLineChars="300" w:firstLine="630"/>
        <w:rPr>
          <w:rFonts w:asciiTheme="minorEastAsia" w:hAnsiTheme="minorEastAsia"/>
          <w:szCs w:val="21"/>
        </w:rPr>
      </w:pPr>
      <w:r>
        <w:rPr>
          <w:rFonts w:asciiTheme="minorEastAsia" w:hAnsiTheme="minorEastAsia" w:hint="eastAsia"/>
          <w:szCs w:val="21"/>
        </w:rPr>
        <w:t>（２）</w:t>
      </w:r>
      <w:r w:rsidR="00E3412D" w:rsidRPr="00D83535">
        <w:rPr>
          <w:rFonts w:asciiTheme="minorEastAsia" w:hAnsiTheme="minorEastAsia" w:hint="eastAsia"/>
          <w:szCs w:val="21"/>
        </w:rPr>
        <w:t xml:space="preserve">賠償責任保険：身体１名につき最大5,000万円（１事故につき最大６億円）　</w:t>
      </w:r>
    </w:p>
    <w:p w14:paraId="388D9DA5" w14:textId="77777777" w:rsidR="008D0D11" w:rsidRDefault="00E3412D" w:rsidP="005A2C33">
      <w:pPr>
        <w:spacing w:line="240" w:lineRule="atLeast"/>
        <w:ind w:firstLineChars="1300" w:firstLine="2730"/>
        <w:rPr>
          <w:rFonts w:asciiTheme="minorEastAsia" w:hAnsiTheme="minorEastAsia"/>
          <w:szCs w:val="21"/>
        </w:rPr>
      </w:pPr>
      <w:r w:rsidRPr="00D83535">
        <w:rPr>
          <w:rFonts w:asciiTheme="minorEastAsia" w:hAnsiTheme="minorEastAsia" w:hint="eastAsia"/>
          <w:szCs w:val="21"/>
        </w:rPr>
        <w:t>財物１事故につき最大1,000万円</w:t>
      </w:r>
    </w:p>
    <w:p w14:paraId="758134F0" w14:textId="28AA3CAC" w:rsidR="00E3412D" w:rsidRDefault="00E9686C" w:rsidP="003D22FB">
      <w:pPr>
        <w:spacing w:line="240" w:lineRule="atLeast"/>
        <w:rPr>
          <w:rFonts w:asciiTheme="minorEastAsia" w:hAnsiTheme="minorEastAsia"/>
          <w:szCs w:val="21"/>
        </w:rPr>
      </w:pPr>
      <w:r>
        <w:rPr>
          <w:rFonts w:asciiTheme="minorEastAsia" w:hAnsiTheme="minorEastAsia" w:hint="eastAsia"/>
          <w:szCs w:val="21"/>
        </w:rPr>
        <w:t>８</w:t>
      </w:r>
      <w:r w:rsidR="00E3412D" w:rsidRPr="00D83535">
        <w:rPr>
          <w:rFonts w:asciiTheme="minorEastAsia" w:hAnsiTheme="minorEastAsia" w:hint="eastAsia"/>
          <w:szCs w:val="21"/>
        </w:rPr>
        <w:t>．丙が故意に器物を破損させた場合の原状回復費用は、乙が全額負担</w:t>
      </w:r>
      <w:r w:rsidR="00B96708" w:rsidRPr="00D83535">
        <w:rPr>
          <w:rFonts w:asciiTheme="minorEastAsia" w:hAnsiTheme="minorEastAsia" w:hint="eastAsia"/>
          <w:szCs w:val="21"/>
        </w:rPr>
        <w:t>すること</w:t>
      </w:r>
      <w:r w:rsidR="00E3412D" w:rsidRPr="00D83535">
        <w:rPr>
          <w:rFonts w:asciiTheme="minorEastAsia" w:hAnsiTheme="minorEastAsia" w:hint="eastAsia"/>
          <w:szCs w:val="21"/>
        </w:rPr>
        <w:t>。</w:t>
      </w:r>
    </w:p>
    <w:p w14:paraId="25E66728" w14:textId="439FBA58" w:rsidR="003D22FB" w:rsidRPr="00D83535" w:rsidRDefault="003D22FB" w:rsidP="003D22FB">
      <w:pPr>
        <w:spacing w:line="240" w:lineRule="atLeast"/>
        <w:rPr>
          <w:rFonts w:asciiTheme="minorEastAsia" w:hAnsiTheme="minorEastAsia"/>
          <w:szCs w:val="21"/>
        </w:rPr>
      </w:pPr>
      <w:r>
        <w:rPr>
          <w:rFonts w:asciiTheme="minorEastAsia" w:hAnsiTheme="minorEastAsia" w:hint="eastAsia"/>
          <w:szCs w:val="21"/>
        </w:rPr>
        <w:t xml:space="preserve">　　　　　　　　　　　　　　　　　　　　　　　　　　　　　　　　　　　　　　（裏面あり）</w:t>
      </w:r>
    </w:p>
    <w:p w14:paraId="2EBF272F" w14:textId="1B9299FA" w:rsidR="00E3412D" w:rsidRPr="00D83535" w:rsidRDefault="00E9686C" w:rsidP="00985941">
      <w:pPr>
        <w:spacing w:line="240" w:lineRule="atLeast"/>
        <w:ind w:left="630" w:hangingChars="300" w:hanging="630"/>
        <w:rPr>
          <w:rFonts w:asciiTheme="minorEastAsia" w:hAnsiTheme="minorEastAsia"/>
          <w:szCs w:val="21"/>
        </w:rPr>
      </w:pPr>
      <w:r>
        <w:rPr>
          <w:rFonts w:asciiTheme="minorEastAsia" w:hAnsiTheme="minorEastAsia" w:hint="eastAsia"/>
          <w:szCs w:val="21"/>
        </w:rPr>
        <w:lastRenderedPageBreak/>
        <w:t>９</w:t>
      </w:r>
      <w:r w:rsidR="00E3412D" w:rsidRPr="00D83535">
        <w:rPr>
          <w:rFonts w:asciiTheme="minorEastAsia" w:hAnsiTheme="minorEastAsia" w:hint="eastAsia"/>
          <w:szCs w:val="21"/>
        </w:rPr>
        <w:t>．</w:t>
      </w:r>
      <w:r w:rsidR="00985941">
        <w:rPr>
          <w:rFonts w:asciiTheme="minorEastAsia" w:hAnsiTheme="minorEastAsia" w:hint="eastAsia"/>
          <w:szCs w:val="21"/>
        </w:rPr>
        <w:t xml:space="preserve">  </w:t>
      </w:r>
      <w:r w:rsidR="00E3412D" w:rsidRPr="00D83535">
        <w:rPr>
          <w:rFonts w:asciiTheme="minorEastAsia" w:hAnsiTheme="minorEastAsia" w:hint="eastAsia"/>
          <w:szCs w:val="21"/>
        </w:rPr>
        <w:t>学童保育所の開所前、閉所後の保育時間外に事故等が発生した場合、その事故等に対する責任を甲、および支援員個人に求め</w:t>
      </w:r>
      <w:r w:rsidR="00B96708" w:rsidRPr="00D83535">
        <w:rPr>
          <w:rFonts w:asciiTheme="minorEastAsia" w:hAnsiTheme="minorEastAsia" w:hint="eastAsia"/>
          <w:szCs w:val="21"/>
        </w:rPr>
        <w:t>ないこと。</w:t>
      </w:r>
    </w:p>
    <w:p w14:paraId="764EF3BD" w14:textId="57630F23" w:rsidR="00E3412D" w:rsidRPr="00D83535" w:rsidRDefault="00E9686C" w:rsidP="003D22FB">
      <w:pPr>
        <w:spacing w:line="240" w:lineRule="atLeast"/>
        <w:rPr>
          <w:rFonts w:asciiTheme="minorEastAsia" w:hAnsiTheme="minorEastAsia"/>
          <w:szCs w:val="21"/>
        </w:rPr>
      </w:pPr>
      <w:r>
        <w:rPr>
          <w:rFonts w:asciiTheme="minorEastAsia" w:hAnsiTheme="minorEastAsia" w:hint="eastAsia"/>
          <w:szCs w:val="21"/>
        </w:rPr>
        <w:t>１０</w:t>
      </w:r>
      <w:r w:rsidR="00E3412D" w:rsidRPr="00D83535">
        <w:rPr>
          <w:rFonts w:asciiTheme="minorEastAsia" w:hAnsiTheme="minorEastAsia" w:hint="eastAsia"/>
          <w:szCs w:val="21"/>
        </w:rPr>
        <w:t>．開所日に丙が学童保育所を休む場合は、事前に連絡</w:t>
      </w:r>
      <w:r w:rsidR="00B96708" w:rsidRPr="00D83535">
        <w:rPr>
          <w:rFonts w:asciiTheme="minorEastAsia" w:hAnsiTheme="minorEastAsia" w:hint="eastAsia"/>
          <w:szCs w:val="21"/>
        </w:rPr>
        <w:t>すること</w:t>
      </w:r>
      <w:r w:rsidR="00E3412D" w:rsidRPr="00D83535">
        <w:rPr>
          <w:rFonts w:asciiTheme="minorEastAsia" w:hAnsiTheme="minorEastAsia" w:hint="eastAsia"/>
          <w:szCs w:val="21"/>
        </w:rPr>
        <w:t>。</w:t>
      </w:r>
    </w:p>
    <w:p w14:paraId="12D246DD" w14:textId="7F164D1D" w:rsidR="00E3412D" w:rsidRPr="00D83535" w:rsidRDefault="00E3412D" w:rsidP="003D22FB">
      <w:pPr>
        <w:spacing w:line="240" w:lineRule="atLeast"/>
        <w:rPr>
          <w:rFonts w:asciiTheme="minorEastAsia" w:hAnsiTheme="minorEastAsia"/>
          <w:szCs w:val="21"/>
        </w:rPr>
      </w:pPr>
      <w:r w:rsidRPr="00D83535">
        <w:rPr>
          <w:rFonts w:asciiTheme="minorEastAsia" w:hAnsiTheme="minorEastAsia" w:hint="eastAsia"/>
          <w:szCs w:val="21"/>
        </w:rPr>
        <w:t>１</w:t>
      </w:r>
      <w:r w:rsidR="00E9686C">
        <w:rPr>
          <w:rFonts w:asciiTheme="minorEastAsia" w:hAnsiTheme="minorEastAsia" w:hint="eastAsia"/>
          <w:szCs w:val="21"/>
        </w:rPr>
        <w:t>１</w:t>
      </w:r>
      <w:r w:rsidRPr="00D83535">
        <w:rPr>
          <w:rFonts w:asciiTheme="minorEastAsia" w:hAnsiTheme="minorEastAsia" w:hint="eastAsia"/>
          <w:szCs w:val="21"/>
        </w:rPr>
        <w:t>．丙のお迎えを</w:t>
      </w:r>
      <w:r w:rsidR="00B96708" w:rsidRPr="00D83535">
        <w:rPr>
          <w:rFonts w:asciiTheme="minorEastAsia" w:hAnsiTheme="minorEastAsia" w:hint="eastAsia"/>
          <w:szCs w:val="21"/>
        </w:rPr>
        <w:t>乙以外</w:t>
      </w:r>
      <w:r w:rsidRPr="00D83535">
        <w:rPr>
          <w:rFonts w:asciiTheme="minorEastAsia" w:hAnsiTheme="minorEastAsia" w:hint="eastAsia"/>
          <w:szCs w:val="21"/>
        </w:rPr>
        <w:t>がする場合は、事前に連絡</w:t>
      </w:r>
      <w:r w:rsidR="00B96708" w:rsidRPr="00D83535">
        <w:rPr>
          <w:rFonts w:asciiTheme="minorEastAsia" w:hAnsiTheme="minorEastAsia" w:hint="eastAsia"/>
          <w:szCs w:val="21"/>
        </w:rPr>
        <w:t>すること</w:t>
      </w:r>
      <w:r w:rsidRPr="00D83535">
        <w:rPr>
          <w:rFonts w:asciiTheme="minorEastAsia" w:hAnsiTheme="minorEastAsia" w:hint="eastAsia"/>
          <w:szCs w:val="21"/>
        </w:rPr>
        <w:t>。</w:t>
      </w:r>
    </w:p>
    <w:p w14:paraId="08D7F3C8" w14:textId="277CB730" w:rsidR="00E3412D" w:rsidRPr="00D83535" w:rsidRDefault="00E3412D" w:rsidP="00985941">
      <w:pPr>
        <w:spacing w:line="240" w:lineRule="atLeast"/>
        <w:ind w:left="630" w:hangingChars="300" w:hanging="630"/>
        <w:rPr>
          <w:rFonts w:asciiTheme="minorEastAsia" w:hAnsiTheme="minorEastAsia"/>
          <w:szCs w:val="21"/>
        </w:rPr>
      </w:pPr>
      <w:r w:rsidRPr="00D83535">
        <w:rPr>
          <w:rFonts w:asciiTheme="minorEastAsia" w:hAnsiTheme="minorEastAsia" w:hint="eastAsia"/>
          <w:szCs w:val="21"/>
        </w:rPr>
        <w:t>１</w:t>
      </w:r>
      <w:r w:rsidR="00B96708" w:rsidRPr="00D83535">
        <w:rPr>
          <w:rFonts w:asciiTheme="minorEastAsia" w:hAnsiTheme="minorEastAsia" w:hint="eastAsia"/>
          <w:szCs w:val="21"/>
        </w:rPr>
        <w:t>２</w:t>
      </w:r>
      <w:r w:rsidRPr="00D83535">
        <w:rPr>
          <w:rFonts w:asciiTheme="minorEastAsia" w:hAnsiTheme="minorEastAsia" w:hint="eastAsia"/>
          <w:szCs w:val="21"/>
        </w:rPr>
        <w:t>．総会、保護者会、</w:t>
      </w:r>
      <w:r w:rsidR="00FC0FCE">
        <w:rPr>
          <w:rFonts w:asciiTheme="minorEastAsia" w:hAnsiTheme="minorEastAsia" w:hint="eastAsia"/>
          <w:szCs w:val="21"/>
        </w:rPr>
        <w:t>なら</w:t>
      </w:r>
      <w:r w:rsidRPr="00D83535">
        <w:rPr>
          <w:rFonts w:asciiTheme="minorEastAsia" w:hAnsiTheme="minorEastAsia" w:hint="eastAsia"/>
          <w:szCs w:val="21"/>
        </w:rPr>
        <w:t>びに学童保育所で開催する行事、研修会等には積極的に参加し、学童保育所の円滑な運営に協力</w:t>
      </w:r>
      <w:r w:rsidR="00B96708" w:rsidRPr="00D83535">
        <w:rPr>
          <w:rFonts w:asciiTheme="minorEastAsia" w:hAnsiTheme="minorEastAsia" w:hint="eastAsia"/>
          <w:szCs w:val="21"/>
        </w:rPr>
        <w:t>すること</w:t>
      </w:r>
      <w:r w:rsidRPr="00D83535">
        <w:rPr>
          <w:rFonts w:asciiTheme="minorEastAsia" w:hAnsiTheme="minorEastAsia" w:hint="eastAsia"/>
          <w:szCs w:val="21"/>
        </w:rPr>
        <w:t>。</w:t>
      </w:r>
    </w:p>
    <w:p w14:paraId="76AB389D" w14:textId="616D858E" w:rsidR="00B96708" w:rsidRPr="00D83535" w:rsidRDefault="00B96708" w:rsidP="00985941">
      <w:pPr>
        <w:spacing w:line="240" w:lineRule="atLeast"/>
        <w:ind w:left="630" w:hangingChars="300" w:hanging="630"/>
        <w:rPr>
          <w:rFonts w:asciiTheme="minorEastAsia" w:hAnsiTheme="minorEastAsia"/>
          <w:szCs w:val="21"/>
        </w:rPr>
      </w:pPr>
      <w:r w:rsidRPr="00D83535">
        <w:rPr>
          <w:rFonts w:asciiTheme="minorEastAsia" w:hAnsiTheme="minorEastAsia" w:hint="eastAsia"/>
          <w:szCs w:val="21"/>
        </w:rPr>
        <w:t>１３．保育支援向上のため、学童保育所内で子ども達の生活様子を動画等に記録することに異議を申し立てないこと。（支援員研修および保護者会等でのみ使用）</w:t>
      </w:r>
    </w:p>
    <w:p w14:paraId="5FAFE438" w14:textId="77777777" w:rsidR="00E3412D" w:rsidRPr="00D83535" w:rsidRDefault="00E3412D" w:rsidP="003D22FB">
      <w:pPr>
        <w:spacing w:line="240" w:lineRule="atLeast"/>
        <w:rPr>
          <w:rFonts w:asciiTheme="minorEastAsia" w:hAnsiTheme="minorEastAsia"/>
          <w:szCs w:val="21"/>
        </w:rPr>
      </w:pPr>
    </w:p>
    <w:p w14:paraId="6707319F" w14:textId="79D32AC2" w:rsidR="00073104" w:rsidRPr="00D83535" w:rsidRDefault="00E3412D" w:rsidP="00D83535">
      <w:pPr>
        <w:spacing w:line="480" w:lineRule="exact"/>
        <w:jc w:val="right"/>
        <w:rPr>
          <w:rFonts w:asciiTheme="minorEastAsia" w:hAnsiTheme="minorEastAsia"/>
          <w:szCs w:val="21"/>
        </w:rPr>
      </w:pPr>
      <w:r w:rsidRPr="00D83535">
        <w:rPr>
          <w:rFonts w:asciiTheme="minorEastAsia" w:hAnsiTheme="minorEastAsia" w:hint="eastAsia"/>
          <w:szCs w:val="21"/>
        </w:rPr>
        <w:t>以上</w:t>
      </w:r>
    </w:p>
    <w:sectPr w:rsidR="00073104" w:rsidRPr="00D83535" w:rsidSect="003D22FB">
      <w:pgSz w:w="11906" w:h="16838"/>
      <w:pgMar w:top="1418" w:right="1418"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9FF7" w14:textId="77777777" w:rsidR="00DD0B7C" w:rsidRDefault="00DD0B7C" w:rsidP="00E3412D">
      <w:r>
        <w:separator/>
      </w:r>
    </w:p>
  </w:endnote>
  <w:endnote w:type="continuationSeparator" w:id="0">
    <w:p w14:paraId="3C58FD21" w14:textId="77777777" w:rsidR="00DD0B7C" w:rsidRDefault="00DD0B7C" w:rsidP="00E3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1760" w14:textId="77777777" w:rsidR="00DD0B7C" w:rsidRDefault="00DD0B7C" w:rsidP="00E3412D">
      <w:r>
        <w:separator/>
      </w:r>
    </w:p>
  </w:footnote>
  <w:footnote w:type="continuationSeparator" w:id="0">
    <w:p w14:paraId="0B77A0F9" w14:textId="77777777" w:rsidR="00DD0B7C" w:rsidRDefault="00DD0B7C" w:rsidP="00E34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104"/>
    <w:rsid w:val="00062DD5"/>
    <w:rsid w:val="00073104"/>
    <w:rsid w:val="001A65B0"/>
    <w:rsid w:val="00226698"/>
    <w:rsid w:val="003D22FB"/>
    <w:rsid w:val="005A2C33"/>
    <w:rsid w:val="005D0404"/>
    <w:rsid w:val="00656E77"/>
    <w:rsid w:val="00671DA2"/>
    <w:rsid w:val="008D0D11"/>
    <w:rsid w:val="00985941"/>
    <w:rsid w:val="009E0D8A"/>
    <w:rsid w:val="00B96708"/>
    <w:rsid w:val="00C323DF"/>
    <w:rsid w:val="00D44DF9"/>
    <w:rsid w:val="00D83535"/>
    <w:rsid w:val="00DD0B7C"/>
    <w:rsid w:val="00E3412D"/>
    <w:rsid w:val="00E9686C"/>
    <w:rsid w:val="00F867F9"/>
    <w:rsid w:val="00FC0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1C3C54"/>
  <w15:chartTrackingRefBased/>
  <w15:docId w15:val="{B054943F-C68B-414B-BF91-7FA0234E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12D"/>
    <w:pPr>
      <w:tabs>
        <w:tab w:val="center" w:pos="4252"/>
        <w:tab w:val="right" w:pos="8504"/>
      </w:tabs>
      <w:snapToGrid w:val="0"/>
    </w:pPr>
  </w:style>
  <w:style w:type="character" w:customStyle="1" w:styleId="a4">
    <w:name w:val="ヘッダー (文字)"/>
    <w:basedOn w:val="a0"/>
    <w:link w:val="a3"/>
    <w:uiPriority w:val="99"/>
    <w:rsid w:val="00E3412D"/>
  </w:style>
  <w:style w:type="paragraph" w:styleId="a5">
    <w:name w:val="footer"/>
    <w:basedOn w:val="a"/>
    <w:link w:val="a6"/>
    <w:uiPriority w:val="99"/>
    <w:unhideWhenUsed/>
    <w:rsid w:val="00E3412D"/>
    <w:pPr>
      <w:tabs>
        <w:tab w:val="center" w:pos="4252"/>
        <w:tab w:val="right" w:pos="8504"/>
      </w:tabs>
      <w:snapToGrid w:val="0"/>
    </w:pPr>
  </w:style>
  <w:style w:type="character" w:customStyle="1" w:styleId="a6">
    <w:name w:val="フッター (文字)"/>
    <w:basedOn w:val="a0"/>
    <w:link w:val="a5"/>
    <w:uiPriority w:val="99"/>
    <w:rsid w:val="00E34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E3DE0-0455-4B66-B5E7-1574C1C4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NPO法人クローバーキッズ大刀洗 事務用</dc:creator>
  <cp:keywords/>
  <dc:description/>
  <cp:lastModifiedBy>NPO法人　クローバーキッズ大刀洗 事務局</cp:lastModifiedBy>
  <cp:revision>3</cp:revision>
  <cp:lastPrinted>2022-11-09T07:51:00Z</cp:lastPrinted>
  <dcterms:created xsi:type="dcterms:W3CDTF">2022-11-09T07:45:00Z</dcterms:created>
  <dcterms:modified xsi:type="dcterms:W3CDTF">2022-11-09T07:51:00Z</dcterms:modified>
</cp:coreProperties>
</file>